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B" w:rsidRDefault="002D2E32" w:rsidP="009A7EF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01.</w:t>
      </w:r>
      <w:r w:rsidR="00477CC2">
        <w:rPr>
          <w:b/>
          <w:u w:val="single"/>
        </w:rPr>
        <w:t xml:space="preserve"> </w:t>
      </w:r>
      <w:r w:rsidR="00131CEF" w:rsidRPr="00131CEF">
        <w:rPr>
          <w:b/>
          <w:u w:val="single"/>
        </w:rPr>
        <w:t>ZASEDÁNÍ ŽÁKOVSKÉHO PARLAMENTU</w:t>
      </w:r>
      <w:r w:rsidR="007818B8">
        <w:rPr>
          <w:b/>
          <w:u w:val="single"/>
        </w:rPr>
        <w:t xml:space="preserve"> </w:t>
      </w:r>
      <w:r w:rsidR="00D36A63">
        <w:rPr>
          <w:b/>
          <w:u w:val="single"/>
        </w:rPr>
        <w:t>2. stupeň</w:t>
      </w:r>
    </w:p>
    <w:p w:rsidR="00477CC2" w:rsidRDefault="002D2E32" w:rsidP="009A7EFD">
      <w:pPr>
        <w:spacing w:after="0" w:line="240" w:lineRule="auto"/>
      </w:pPr>
      <w:r>
        <w:t>Dne</w:t>
      </w:r>
      <w:r w:rsidR="00F06333">
        <w:t xml:space="preserve">:  </w:t>
      </w:r>
      <w:r w:rsidR="001B4B50">
        <w:t>8</w:t>
      </w:r>
      <w:r w:rsidR="00ED65B7">
        <w:t xml:space="preserve">. září </w:t>
      </w:r>
      <w:r w:rsidR="009F6D8B">
        <w:t>20</w:t>
      </w:r>
      <w:r w:rsidR="001B4B50">
        <w:t>23</w:t>
      </w:r>
    </w:p>
    <w:p w:rsidR="00DE468E" w:rsidRDefault="002D2E32" w:rsidP="009A7EFD">
      <w:pPr>
        <w:spacing w:after="0" w:line="240" w:lineRule="auto"/>
      </w:pPr>
      <w:r>
        <w:t>Čas</w:t>
      </w:r>
      <w:r w:rsidR="006641D7">
        <w:t>:  10</w:t>
      </w:r>
      <w:r w:rsidR="00ED65B7">
        <w:t>:0</w:t>
      </w:r>
      <w:r w:rsidR="009F6D8B">
        <w:t>0</w:t>
      </w:r>
      <w:r w:rsidR="00477CC2">
        <w:t xml:space="preserve"> – </w:t>
      </w:r>
      <w:r w:rsidR="006641D7">
        <w:t>10</w:t>
      </w:r>
      <w:r w:rsidR="00ED65B7">
        <w:t>:45</w:t>
      </w:r>
    </w:p>
    <w:p w:rsidR="00477CC2" w:rsidRDefault="002D2E32" w:rsidP="009A7EFD">
      <w:pPr>
        <w:spacing w:after="0" w:line="240" w:lineRule="auto"/>
      </w:pPr>
      <w:r>
        <w:t>Místo</w:t>
      </w:r>
      <w:r w:rsidR="00477CC2">
        <w:t xml:space="preserve">: </w:t>
      </w:r>
      <w:r w:rsidR="006641D7">
        <w:t>odpočinková místnost</w:t>
      </w:r>
    </w:p>
    <w:p w:rsidR="006641D7" w:rsidRDefault="00B41A9C" w:rsidP="009A7EFD">
      <w:pPr>
        <w:spacing w:after="0" w:line="240" w:lineRule="auto"/>
      </w:pPr>
      <w:r>
        <w:t>Nepřítomni</w:t>
      </w:r>
      <w:r w:rsidR="006641D7">
        <w:t xml:space="preserve">: </w:t>
      </w:r>
      <w:r w:rsidR="001B4B50">
        <w:t>Alžběta Grebeníčková, Tereza Petřeková</w:t>
      </w:r>
    </w:p>
    <w:p w:rsidR="00477CC2" w:rsidRDefault="00DA123A" w:rsidP="009A7EFD">
      <w:pPr>
        <w:spacing w:after="0" w:line="240" w:lineRule="auto"/>
      </w:pPr>
      <w:r>
        <w:t>Zasedání povedou</w:t>
      </w:r>
      <w:r w:rsidR="00477CC2">
        <w:t xml:space="preserve">: </w:t>
      </w:r>
      <w:r w:rsidR="009F6D8B">
        <w:t>Dana Šimíková</w:t>
      </w:r>
    </w:p>
    <w:p w:rsidR="00017C10" w:rsidRPr="00477CC2" w:rsidRDefault="002D2E32" w:rsidP="009A7EFD">
      <w:pPr>
        <w:spacing w:after="0" w:line="240" w:lineRule="auto"/>
      </w:pPr>
      <w:r>
        <w:t>Zápis</w:t>
      </w:r>
      <w:r w:rsidR="006641D7">
        <w:t>: Dana Šimíková</w:t>
      </w:r>
    </w:p>
    <w:p w:rsidR="001119D2" w:rsidRDefault="002D2E32" w:rsidP="00465CBD">
      <w:pPr>
        <w:spacing w:line="240" w:lineRule="auto"/>
        <w:rPr>
          <w:b/>
          <w:u w:val="single"/>
        </w:rPr>
      </w:pPr>
      <w:r>
        <w:rPr>
          <w:b/>
          <w:u w:val="single"/>
        </w:rPr>
        <w:t>PROGRAM</w:t>
      </w:r>
      <w:r w:rsidR="00477CC2">
        <w:rPr>
          <w:b/>
          <w:u w:val="single"/>
        </w:rPr>
        <w:t>:</w:t>
      </w:r>
    </w:p>
    <w:p w:rsidR="00DE468E" w:rsidRDefault="006641D7" w:rsidP="008F67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</w:t>
      </w:r>
      <w:r w:rsidR="00D36A63">
        <w:rPr>
          <w:b/>
          <w:u w:val="single"/>
        </w:rPr>
        <w:t xml:space="preserve">) </w:t>
      </w:r>
      <w:r>
        <w:rPr>
          <w:b/>
          <w:u w:val="single"/>
        </w:rPr>
        <w:t>ORGANIZAČNÍ ZÁLEŽITOSTI</w:t>
      </w:r>
    </w:p>
    <w:p w:rsidR="006641D7" w:rsidRPr="006641D7" w:rsidRDefault="006641D7" w:rsidP="008F67A6">
      <w:pPr>
        <w:spacing w:after="0" w:line="240" w:lineRule="auto"/>
      </w:pPr>
      <w:r w:rsidRPr="006641D7">
        <w:rPr>
          <w:b/>
        </w:rPr>
        <w:t>Přihlášky do parlamentu</w:t>
      </w:r>
      <w:r>
        <w:t xml:space="preserve"> - odevzdat přihlášky do žákovského parlamentu do příští schůzky</w:t>
      </w:r>
    </w:p>
    <w:p w:rsidR="006641D7" w:rsidRPr="006641D7" w:rsidRDefault="006641D7" w:rsidP="006641D7">
      <w:pPr>
        <w:spacing w:after="0" w:line="240" w:lineRule="auto"/>
      </w:pPr>
      <w:r w:rsidRPr="006641D7">
        <w:rPr>
          <w:b/>
        </w:rPr>
        <w:t>Omlouvání se z</w:t>
      </w:r>
      <w:r>
        <w:rPr>
          <w:b/>
        </w:rPr>
        <w:t> </w:t>
      </w:r>
      <w:r w:rsidRPr="006641D7">
        <w:rPr>
          <w:b/>
        </w:rPr>
        <w:t>hodiny</w:t>
      </w:r>
      <w:r>
        <w:rPr>
          <w:b/>
        </w:rPr>
        <w:t xml:space="preserve">  </w:t>
      </w:r>
      <w:r w:rsidRPr="006641D7">
        <w:t xml:space="preserve">- před schůzkou je nutné omluvit se z vyučování jednotlivým vyučujícím </w:t>
      </w:r>
    </w:p>
    <w:p w:rsidR="006641D7" w:rsidRDefault="006641D7" w:rsidP="003B6C36">
      <w:pPr>
        <w:spacing w:after="0" w:line="240" w:lineRule="auto"/>
      </w:pPr>
      <w:r>
        <w:rPr>
          <w:b/>
        </w:rPr>
        <w:t>Představení členů ŽP</w:t>
      </w:r>
      <w:r>
        <w:t xml:space="preserve"> - představili se členové ŽP, kteří nebyli na adaptačním pobytu</w:t>
      </w:r>
    </w:p>
    <w:p w:rsidR="006641D7" w:rsidRDefault="006641D7" w:rsidP="003B6C36">
      <w:pPr>
        <w:spacing w:after="0" w:line="240" w:lineRule="auto"/>
      </w:pPr>
      <w:r>
        <w:rPr>
          <w:b/>
        </w:rPr>
        <w:t xml:space="preserve">Učebna </w:t>
      </w:r>
      <w:proofErr w:type="spellStart"/>
      <w:r>
        <w:rPr>
          <w:b/>
        </w:rPr>
        <w:t>Classroomu</w:t>
      </w:r>
      <w:proofErr w:type="spellEnd"/>
      <w:r>
        <w:rPr>
          <w:b/>
        </w:rPr>
        <w:t xml:space="preserve"> </w:t>
      </w:r>
      <w:r>
        <w:t>- založena, zapište se do učebny, zápisy budou vkládány na web školy a do učebny ŽP v </w:t>
      </w:r>
      <w:proofErr w:type="spellStart"/>
      <w:r>
        <w:t>Classroomu</w:t>
      </w:r>
      <w:proofErr w:type="spellEnd"/>
    </w:p>
    <w:p w:rsidR="006641D7" w:rsidRPr="006641D7" w:rsidRDefault="006641D7" w:rsidP="003B6C36">
      <w:pPr>
        <w:spacing w:after="0" w:line="240" w:lineRule="auto"/>
      </w:pPr>
      <w:r>
        <w:rPr>
          <w:b/>
        </w:rPr>
        <w:t xml:space="preserve">Svolávání schůzek </w:t>
      </w:r>
      <w:r>
        <w:t>- Maruška Kročová bude dávat informace k další schůzce na nástěnku ŽP (oproti nástěnce adopce)</w:t>
      </w:r>
    </w:p>
    <w:p w:rsidR="001B4B50" w:rsidRDefault="001B4B50" w:rsidP="003B6C36">
      <w:pPr>
        <w:spacing w:after="0" w:line="240" w:lineRule="auto"/>
        <w:rPr>
          <w:b/>
          <w:u w:val="single"/>
        </w:rPr>
      </w:pPr>
    </w:p>
    <w:p w:rsidR="003B6C36" w:rsidRDefault="006641D7" w:rsidP="003B6C3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</w:t>
      </w:r>
      <w:r w:rsidR="003B6C36">
        <w:rPr>
          <w:b/>
          <w:u w:val="single"/>
        </w:rPr>
        <w:t xml:space="preserve">) </w:t>
      </w:r>
      <w:r w:rsidR="001B4B50">
        <w:rPr>
          <w:b/>
          <w:u w:val="single"/>
        </w:rPr>
        <w:t>ADAPTAČNÍ POBYT ŽP</w:t>
      </w:r>
    </w:p>
    <w:p w:rsidR="001B4B50" w:rsidRDefault="001B4B50" w:rsidP="003B6C36">
      <w:pPr>
        <w:spacing w:after="0" w:line="240" w:lineRule="auto"/>
      </w:pPr>
      <w:r>
        <w:t>- informace k adaptačnímu pobytu ŽP</w:t>
      </w:r>
    </w:p>
    <w:p w:rsidR="001B4B50" w:rsidRPr="001B4B50" w:rsidRDefault="001B4B50" w:rsidP="003B6C36">
      <w:pPr>
        <w:spacing w:after="0" w:line="240" w:lineRule="auto"/>
      </w:pPr>
      <w:r>
        <w:t>- 14. – 15. září 2023 Autokemp Lučina</w:t>
      </w:r>
      <w:bookmarkStart w:id="0" w:name="_GoBack"/>
      <w:bookmarkEnd w:id="0"/>
    </w:p>
    <w:sectPr w:rsidR="001B4B50" w:rsidRPr="001B4B50" w:rsidSect="008F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4CF2"/>
      </v:shape>
    </w:pict>
  </w:numPicBullet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370B1E"/>
    <w:multiLevelType w:val="hybridMultilevel"/>
    <w:tmpl w:val="4BA2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422"/>
    <w:multiLevelType w:val="hybridMultilevel"/>
    <w:tmpl w:val="5B2C03BC"/>
    <w:lvl w:ilvl="0" w:tplc="BC42E9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7FEC"/>
    <w:multiLevelType w:val="hybridMultilevel"/>
    <w:tmpl w:val="83E0B71E"/>
    <w:lvl w:ilvl="0" w:tplc="33BE7A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0D17"/>
    <w:multiLevelType w:val="hybridMultilevel"/>
    <w:tmpl w:val="B8C8708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6692D"/>
    <w:multiLevelType w:val="hybridMultilevel"/>
    <w:tmpl w:val="9A787DE4"/>
    <w:lvl w:ilvl="0" w:tplc="759E95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47A4C"/>
    <w:multiLevelType w:val="multilevel"/>
    <w:tmpl w:val="099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870336"/>
    <w:multiLevelType w:val="hybridMultilevel"/>
    <w:tmpl w:val="8C2E5196"/>
    <w:lvl w:ilvl="0" w:tplc="E45E7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F"/>
    <w:rsid w:val="00017C10"/>
    <w:rsid w:val="000E6781"/>
    <w:rsid w:val="001119D2"/>
    <w:rsid w:val="00131CEF"/>
    <w:rsid w:val="00133A4F"/>
    <w:rsid w:val="001706A8"/>
    <w:rsid w:val="001B04BA"/>
    <w:rsid w:val="001B4B50"/>
    <w:rsid w:val="002557B3"/>
    <w:rsid w:val="002D2E32"/>
    <w:rsid w:val="00395593"/>
    <w:rsid w:val="003B6C36"/>
    <w:rsid w:val="003F26DC"/>
    <w:rsid w:val="00465CBD"/>
    <w:rsid w:val="00477CC2"/>
    <w:rsid w:val="004D5B00"/>
    <w:rsid w:val="00517B5E"/>
    <w:rsid w:val="005408FB"/>
    <w:rsid w:val="0059433B"/>
    <w:rsid w:val="006641D7"/>
    <w:rsid w:val="006A30F5"/>
    <w:rsid w:val="006B0AB1"/>
    <w:rsid w:val="006E110F"/>
    <w:rsid w:val="007659EC"/>
    <w:rsid w:val="007818B8"/>
    <w:rsid w:val="007947E7"/>
    <w:rsid w:val="007C55C0"/>
    <w:rsid w:val="008B03F7"/>
    <w:rsid w:val="008B5771"/>
    <w:rsid w:val="008F67A6"/>
    <w:rsid w:val="0090286D"/>
    <w:rsid w:val="00916B2F"/>
    <w:rsid w:val="00982DEA"/>
    <w:rsid w:val="009A7EFD"/>
    <w:rsid w:val="009F6D8B"/>
    <w:rsid w:val="00A03DF7"/>
    <w:rsid w:val="00A31A9B"/>
    <w:rsid w:val="00AF4110"/>
    <w:rsid w:val="00B41A9C"/>
    <w:rsid w:val="00C475EC"/>
    <w:rsid w:val="00C85E06"/>
    <w:rsid w:val="00CA1EC0"/>
    <w:rsid w:val="00D36A63"/>
    <w:rsid w:val="00D83373"/>
    <w:rsid w:val="00DA123A"/>
    <w:rsid w:val="00DE468E"/>
    <w:rsid w:val="00E021C0"/>
    <w:rsid w:val="00ED65B7"/>
    <w:rsid w:val="00F06333"/>
    <w:rsid w:val="00F23ABC"/>
    <w:rsid w:val="00F51B7B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703"/>
  <w15:docId w15:val="{B0D8D577-8E61-4611-A359-0CAC6A2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D2"/>
    <w:pPr>
      <w:ind w:left="720"/>
      <w:contextualSpacing/>
    </w:pPr>
  </w:style>
  <w:style w:type="paragraph" w:styleId="Zkladntext">
    <w:name w:val="Body Text"/>
    <w:basedOn w:val="Normln"/>
    <w:link w:val="ZkladntextChar"/>
    <w:rsid w:val="00916B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6B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6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ln"/>
    <w:rsid w:val="001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_x010c__x00ed_slo_x0020_jednac_x00ed_ xmlns="b46ecc91-724a-4825-8eae-f2d67a7a5039" xsi:nil="true"/>
    <Expirace xmlns="b46ecc91-724a-4825-8eae-f2d67a7a5039">2030-08-30T22:00:00+00:00</Expirace>
    <dxhj xmlns="b46ecc91-724a-4825-8eae-f2d67a7a5039">s</dxhj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667E488-480E-48AD-8DF8-6E3B27FA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42AEA-EF04-4FE4-8C8D-6BE825A3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F42D8-9DA7-4345-96FC-FDDE478D739F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Mihalová</dc:creator>
  <cp:lastModifiedBy>Dana Šimíková</cp:lastModifiedBy>
  <cp:revision>2</cp:revision>
  <cp:lastPrinted>2017-09-24T15:01:00Z</cp:lastPrinted>
  <dcterms:created xsi:type="dcterms:W3CDTF">2023-09-26T05:40:00Z</dcterms:created>
  <dcterms:modified xsi:type="dcterms:W3CDTF">2023-09-26T05:40:00Z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9911a356-86e4-4bc0-a71c-5a6a812a1b83,3;36b7451f-29a2-42c3-a29f-8bd8d4607a6f,3;36b7451f-29a2-42c3-a29f-8bd8d4607a6f,5;</vt:lpwstr>
  </property>
  <property fmtid="{D5CDD505-2E9C-101B-9397-08002B2CF9AE}" pid="4" name="TaxKeyword">
    <vt:lpwstr/>
  </property>
</Properties>
</file>